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0"/>
    </w:p>
    <w:p>
      <w:pPr>
        <w:pStyle w:val="3"/>
        <w:rPr>
          <w:rFonts w:hint="eastAsia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1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11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11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11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11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11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11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注：1.供应商应如实列出以上情况，如有隐瞒，一经查实将导致其投标申请被拒绝。</w:t>
      </w:r>
    </w:p>
    <w:p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>
      <w:pPr>
        <w:ind w:left="400" w:firstLine="420" w:firstLineChars="200"/>
        <w:rPr>
          <w:rFonts w:hint="eastAsia" w:ascii="宋体" w:hAnsi="宋体" w:eastAsia="宋体" w:cs="宋体"/>
          <w:b w:val="0"/>
          <w:bCs/>
          <w:sz w:val="21"/>
          <w:szCs w:val="20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1"/>
          <w:szCs w:val="20"/>
          <w:highlight w:val="none"/>
        </w:rPr>
        <w:t>2、至少包含本次</w:t>
      </w:r>
      <w:r>
        <w:rPr>
          <w:rFonts w:hint="eastAsia" w:ascii="宋体" w:hAnsi="宋体" w:eastAsia="宋体" w:cs="宋体"/>
          <w:b w:val="0"/>
          <w:bCs/>
          <w:sz w:val="21"/>
          <w:szCs w:val="20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0"/>
          <w:highlight w:val="none"/>
        </w:rPr>
        <w:t>个所投产品</w:t>
      </w:r>
      <w:r>
        <w:rPr>
          <w:rFonts w:hint="eastAsia" w:ascii="宋体" w:hAnsi="宋体" w:eastAsia="宋体" w:cs="宋体"/>
          <w:b w:val="0"/>
          <w:bCs/>
          <w:sz w:val="21"/>
          <w:szCs w:val="20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1"/>
          <w:szCs w:val="20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b w:val="0"/>
          <w:bCs/>
          <w:sz w:val="21"/>
          <w:szCs w:val="20"/>
          <w:highlight w:val="none"/>
        </w:rPr>
        <w:t>在合同清单中加方框标明。</w:t>
      </w: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4560" w:firstLineChars="1900"/>
      </w:pPr>
      <w:bookmarkStart w:id="1" w:name="_GoBack"/>
      <w:bookmarkEnd w:id="1"/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jNWM4Yjg5OWUyOTZiY2M1NDQ0MzY2ZTQzMTZmM2IifQ=="/>
  </w:docVars>
  <w:rsids>
    <w:rsidRoot w:val="00000000"/>
    <w:rsid w:val="0FD8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2024-09-23T06:23:59Z</dcterms:created>
  <dc:creator>Admin</dc:creator>
  <cp:lastModifiedBy>年3。</cp:lastModifiedBy>
  <dcterms:modified xsi:type="dcterms:W3CDTF">2024-09-23T06:24:34Z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2FADA2E73C7947A1ABD41BCA1E08A4E7_12</vt:lpwstr>
  </property>
</Properties>
</file>