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00CA2">
      <w:pPr>
        <w:pStyle w:val="4"/>
        <w:adjustRightInd w:val="0"/>
        <w:spacing w:line="360" w:lineRule="auto"/>
        <w:textAlignment w:val="baseline"/>
        <w:rPr>
          <w:rFonts w:hint="default" w:ascii="仿宋" w:hAnsi="仿宋" w:eastAsia="仿宋" w:cs="仿宋"/>
          <w:bCs/>
          <w:lang w:val="en-US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磋商报价</w:t>
      </w:r>
      <w:bookmarkStart w:id="2" w:name="_GoBack"/>
      <w:bookmarkEnd w:id="2"/>
      <w:r>
        <w:rPr>
          <w:rFonts w:hint="eastAsia" w:ascii="仿宋" w:hAnsi="仿宋" w:eastAsia="仿宋" w:cs="仿宋"/>
          <w:bCs/>
          <w:lang w:val="en-US" w:eastAsia="zh-CN"/>
        </w:rPr>
        <w:t>表</w:t>
      </w:r>
    </w:p>
    <w:p w14:paraId="1E0D2942"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05423E6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19F1CCA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3AAF7295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65A2A44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3D3D22B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1D604A6F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530B0E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3913511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 w14:paraId="3E8A8D7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15B10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6664B15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 w14:paraId="757EC1A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/元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988" w:type="dxa"/>
            <w:noWrap w:val="0"/>
            <w:vAlign w:val="center"/>
          </w:tcPr>
          <w:p w14:paraId="072B9F2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0C28BAE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 w14:paraId="55935E9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788C8188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服务期限是否响应</w:t>
            </w:r>
            <w:r>
              <w:rPr>
                <w:rFonts w:hint="eastAsia" w:ascii="仿宋" w:hAnsi="仿宋" w:eastAsia="仿宋" w:cs="仿宋"/>
                <w:sz w:val="24"/>
              </w:rPr>
              <w:t>：是/否</w:t>
            </w:r>
          </w:p>
        </w:tc>
      </w:tr>
      <w:tr w14:paraId="53D0612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79007A93">
            <w:pPr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是否响应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  <w:tr w14:paraId="43AAADF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7BBF5AC2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1CBF02F9">
      <w:pPr>
        <w:ind w:right="480"/>
        <w:rPr>
          <w:rFonts w:hint="eastAsia" w:ascii="仿宋" w:hAnsi="仿宋" w:eastAsia="仿宋" w:cs="仿宋"/>
          <w:sz w:val="28"/>
        </w:rPr>
      </w:pPr>
    </w:p>
    <w:p w14:paraId="0B0B6B58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78F1DC9A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6F983DAC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35ADF32B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44A433F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4834F52C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2CD638BE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446247C0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1001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4"/>
        <w:gridCol w:w="1295"/>
        <w:gridCol w:w="1146"/>
        <w:gridCol w:w="2258"/>
        <w:gridCol w:w="992"/>
        <w:gridCol w:w="998"/>
        <w:gridCol w:w="999"/>
        <w:gridCol w:w="1417"/>
      </w:tblGrid>
      <w:tr w14:paraId="17B9FF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914" w:type="dxa"/>
            <w:tcBorders>
              <w:right w:val="single" w:color="auto" w:sz="4" w:space="0"/>
            </w:tcBorders>
            <w:noWrap w:val="0"/>
            <w:vAlign w:val="center"/>
          </w:tcPr>
          <w:p w14:paraId="189C71D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2EF9862A">
            <w:pPr>
              <w:pStyle w:val="15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146" w:type="dxa"/>
            <w:noWrap w:val="0"/>
            <w:vAlign w:val="center"/>
          </w:tcPr>
          <w:p w14:paraId="0D02D1F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2258" w:type="dxa"/>
            <w:noWrap w:val="0"/>
            <w:vAlign w:val="center"/>
          </w:tcPr>
          <w:p w14:paraId="19A447E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厂家/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992" w:type="dxa"/>
            <w:noWrap w:val="0"/>
            <w:vAlign w:val="center"/>
          </w:tcPr>
          <w:p w14:paraId="687DC29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79B12D9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553FFE8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17" w:type="dxa"/>
            <w:noWrap w:val="0"/>
            <w:vAlign w:val="center"/>
          </w:tcPr>
          <w:p w14:paraId="5AABFF0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0DDEE1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14" w:type="dxa"/>
            <w:tcBorders>
              <w:right w:val="single" w:color="auto" w:sz="4" w:space="0"/>
            </w:tcBorders>
            <w:noWrap w:val="0"/>
            <w:vAlign w:val="center"/>
          </w:tcPr>
          <w:p w14:paraId="3E66F02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22BE2E9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noWrap w:val="0"/>
            <w:vAlign w:val="center"/>
          </w:tcPr>
          <w:p w14:paraId="341F947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58" w:type="dxa"/>
            <w:noWrap w:val="0"/>
            <w:vAlign w:val="center"/>
          </w:tcPr>
          <w:p w14:paraId="173E5D5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F655E6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10B13B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E52713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FC65453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03F14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14" w:type="dxa"/>
            <w:tcBorders>
              <w:right w:val="single" w:color="auto" w:sz="4" w:space="0"/>
            </w:tcBorders>
            <w:noWrap w:val="0"/>
            <w:vAlign w:val="center"/>
          </w:tcPr>
          <w:p w14:paraId="4A25D86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7583E8F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noWrap w:val="0"/>
            <w:vAlign w:val="center"/>
          </w:tcPr>
          <w:p w14:paraId="58AC8AE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58" w:type="dxa"/>
            <w:noWrap w:val="0"/>
            <w:vAlign w:val="center"/>
          </w:tcPr>
          <w:p w14:paraId="7458C07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454A082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93A9AA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9AC988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4D89D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96C08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14" w:type="dxa"/>
            <w:tcBorders>
              <w:right w:val="single" w:color="auto" w:sz="4" w:space="0"/>
            </w:tcBorders>
            <w:noWrap w:val="0"/>
            <w:vAlign w:val="center"/>
          </w:tcPr>
          <w:p w14:paraId="0F98960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0E26460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noWrap w:val="0"/>
            <w:vAlign w:val="center"/>
          </w:tcPr>
          <w:p w14:paraId="053C041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58" w:type="dxa"/>
            <w:noWrap w:val="0"/>
            <w:vAlign w:val="center"/>
          </w:tcPr>
          <w:p w14:paraId="09CB284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F8C8A9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EAB7B8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D883A5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0530C8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E51E3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14" w:type="dxa"/>
            <w:tcBorders>
              <w:right w:val="single" w:color="auto" w:sz="4" w:space="0"/>
            </w:tcBorders>
            <w:noWrap w:val="0"/>
            <w:vAlign w:val="center"/>
          </w:tcPr>
          <w:p w14:paraId="2358F03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0C0CC03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noWrap w:val="0"/>
            <w:vAlign w:val="center"/>
          </w:tcPr>
          <w:p w14:paraId="166904E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58" w:type="dxa"/>
            <w:noWrap w:val="0"/>
            <w:vAlign w:val="center"/>
          </w:tcPr>
          <w:p w14:paraId="51A0650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15AF63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7581CD3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E63722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7DCB64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3B500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14" w:type="dxa"/>
            <w:tcBorders>
              <w:right w:val="single" w:color="auto" w:sz="4" w:space="0"/>
            </w:tcBorders>
            <w:noWrap w:val="0"/>
            <w:vAlign w:val="center"/>
          </w:tcPr>
          <w:p w14:paraId="58C1396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295" w:type="dxa"/>
            <w:tcBorders>
              <w:left w:val="single" w:color="auto" w:sz="4" w:space="0"/>
            </w:tcBorders>
            <w:noWrap w:val="0"/>
            <w:vAlign w:val="center"/>
          </w:tcPr>
          <w:p w14:paraId="1B25917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6" w:type="dxa"/>
            <w:noWrap w:val="0"/>
            <w:vAlign w:val="center"/>
          </w:tcPr>
          <w:p w14:paraId="37EB254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58" w:type="dxa"/>
            <w:noWrap w:val="0"/>
            <w:vAlign w:val="center"/>
          </w:tcPr>
          <w:p w14:paraId="2DC9059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1BF6B9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04B103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2D0E0E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64D5F08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82D58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14" w:type="dxa"/>
            <w:noWrap w:val="0"/>
            <w:vAlign w:val="center"/>
          </w:tcPr>
          <w:p w14:paraId="65DA40D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05" w:type="dxa"/>
            <w:gridSpan w:val="7"/>
            <w:noWrap w:val="0"/>
            <w:vAlign w:val="center"/>
          </w:tcPr>
          <w:p w14:paraId="6EC3E0D2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 w14:paraId="5A2D2B92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0CE1CE00">
      <w:pPr>
        <w:rPr>
          <w:rFonts w:hint="eastAsia" w:ascii="仿宋" w:hAnsi="仿宋" w:eastAsia="仿宋" w:cs="仿宋"/>
          <w:color w:val="auto"/>
          <w:sz w:val="24"/>
        </w:rPr>
      </w:pPr>
    </w:p>
    <w:p w14:paraId="639EB951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22FC79A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 w14:paraId="3772164C">
      <w:pPr>
        <w:pStyle w:val="3"/>
        <w:rPr>
          <w:rFonts w:hint="eastAsia"/>
        </w:rPr>
      </w:pPr>
    </w:p>
    <w:p w14:paraId="4D00901E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6EAAAA14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5FF47DB4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5810DF10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3AEB04E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28A989D4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34FEC2A0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33B4826"/>
    <w:rsid w:val="04527D74"/>
    <w:rsid w:val="04770389"/>
    <w:rsid w:val="0651463B"/>
    <w:rsid w:val="088A413E"/>
    <w:rsid w:val="08E51EFB"/>
    <w:rsid w:val="09AB2ECF"/>
    <w:rsid w:val="0C514F6C"/>
    <w:rsid w:val="0E424C64"/>
    <w:rsid w:val="11ED7499"/>
    <w:rsid w:val="12994E6F"/>
    <w:rsid w:val="12BF0549"/>
    <w:rsid w:val="130D077E"/>
    <w:rsid w:val="13BC05EC"/>
    <w:rsid w:val="15127C5A"/>
    <w:rsid w:val="16E606D8"/>
    <w:rsid w:val="19D450A7"/>
    <w:rsid w:val="1A6F31EE"/>
    <w:rsid w:val="1A787842"/>
    <w:rsid w:val="1C441E18"/>
    <w:rsid w:val="1D3E15EC"/>
    <w:rsid w:val="1D882867"/>
    <w:rsid w:val="20511636"/>
    <w:rsid w:val="238D507B"/>
    <w:rsid w:val="24522278"/>
    <w:rsid w:val="24FF3D57"/>
    <w:rsid w:val="26552C0C"/>
    <w:rsid w:val="287C333E"/>
    <w:rsid w:val="28E53514"/>
    <w:rsid w:val="2A24600D"/>
    <w:rsid w:val="2CA87836"/>
    <w:rsid w:val="2E48683F"/>
    <w:rsid w:val="3321758E"/>
    <w:rsid w:val="36A209E6"/>
    <w:rsid w:val="371A4A20"/>
    <w:rsid w:val="373A6823"/>
    <w:rsid w:val="38254C62"/>
    <w:rsid w:val="3BC464AD"/>
    <w:rsid w:val="3C7607B5"/>
    <w:rsid w:val="41DB4A95"/>
    <w:rsid w:val="445123AE"/>
    <w:rsid w:val="49BE56DF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39D75DA"/>
    <w:rsid w:val="545F7ABE"/>
    <w:rsid w:val="55AA541D"/>
    <w:rsid w:val="578F3B8E"/>
    <w:rsid w:val="57CF672F"/>
    <w:rsid w:val="59442FAA"/>
    <w:rsid w:val="596F497E"/>
    <w:rsid w:val="5ABC3575"/>
    <w:rsid w:val="5AEF346B"/>
    <w:rsid w:val="61725F67"/>
    <w:rsid w:val="62274212"/>
    <w:rsid w:val="647B7FFD"/>
    <w:rsid w:val="64A9386B"/>
    <w:rsid w:val="655479FC"/>
    <w:rsid w:val="6933534A"/>
    <w:rsid w:val="69765236"/>
    <w:rsid w:val="69E85C96"/>
    <w:rsid w:val="6DF90AFB"/>
    <w:rsid w:val="70DD35AC"/>
    <w:rsid w:val="71B76239"/>
    <w:rsid w:val="751A5610"/>
    <w:rsid w:val="76953FE4"/>
    <w:rsid w:val="77376F40"/>
    <w:rsid w:val="786F5C73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Normal Indent"/>
    <w:basedOn w:val="1"/>
    <w:qFormat/>
    <w:uiPriority w:val="7"/>
    <w:pPr>
      <w:ind w:firstLine="420"/>
    </w:pPr>
    <w:rPr>
      <w:kern w:val="1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3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4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5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</Words>
  <Characters>211</Characters>
  <Lines>0</Lines>
  <Paragraphs>0</Paragraphs>
  <TotalTime>1</TotalTime>
  <ScaleCrop>false</ScaleCrop>
  <LinksUpToDate>false</LinksUpToDate>
  <CharactersWithSpaces>446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wangx</cp:lastModifiedBy>
  <cp:lastPrinted>2024-07-22T08:18:00Z</cp:lastPrinted>
  <dcterms:modified xsi:type="dcterms:W3CDTF">2024-11-04T10:47:45Z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775748B1BC854F7081C1B31D24B3ED98_13</vt:lpwstr>
  </property>
</Properties>
</file>